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7989E" w14:textId="7F09F593" w:rsidR="009C0C39" w:rsidRPr="009C0C39" w:rsidRDefault="009C0C39" w:rsidP="009C0C39">
      <w:pPr>
        <w:jc w:val="center"/>
        <w:rPr>
          <w:rFonts w:ascii="Goudy Old Style" w:hAnsi="Goudy Old Style"/>
          <w:b/>
          <w:bCs/>
          <w:sz w:val="28"/>
          <w:szCs w:val="28"/>
        </w:rPr>
      </w:pPr>
      <w:r w:rsidRPr="009C0C39">
        <w:rPr>
          <w:rFonts w:ascii="Goudy Old Style" w:hAnsi="Goudy Old Style"/>
          <w:b/>
          <w:bCs/>
          <w:sz w:val="28"/>
          <w:szCs w:val="28"/>
        </w:rPr>
        <w:t>Modern World Introductory Courses</w:t>
      </w:r>
    </w:p>
    <w:p w14:paraId="5CCB2DF6" w14:textId="77DCF3AA" w:rsidR="009C0C39" w:rsidRPr="009C0C39" w:rsidRDefault="009C0C39" w:rsidP="009C0C39">
      <w:pPr>
        <w:rPr>
          <w:rFonts w:ascii="Goudy Old Style" w:hAnsi="Goudy Old Style"/>
        </w:rPr>
      </w:pPr>
      <w:r>
        <w:rPr>
          <w:rFonts w:ascii="Goudy Old Style" w:hAnsi="Goudy Old Style"/>
        </w:rPr>
        <w:t xml:space="preserve">The following are examples of courses that can be used the Modern World Field requirement for an </w:t>
      </w:r>
      <w:r w:rsidRPr="009C0C39">
        <w:rPr>
          <w:rFonts w:ascii="Goudy Old Style" w:hAnsi="Goudy Old Style"/>
        </w:rPr>
        <w:t>introductory course on empire, diaspora, or globalization</w:t>
      </w:r>
      <w:r>
        <w:rPr>
          <w:rFonts w:ascii="Goudy Old Style" w:hAnsi="Goudy Old Style"/>
        </w:rPr>
        <w:t>. This is not an exhaustive list but a guide and please do feel free to include a different course that you think meets the requirement in your proposal.</w:t>
      </w:r>
    </w:p>
    <w:p w14:paraId="0036070C" w14:textId="0C579A73" w:rsidR="009C0C39" w:rsidRDefault="009C0C39">
      <w:pPr>
        <w:rPr>
          <w:rFonts w:ascii="Goudy Old Style" w:hAnsi="Goudy Old Style"/>
        </w:rPr>
      </w:pPr>
    </w:p>
    <w:p w14:paraId="330F00FD" w14:textId="3C1EFE6A" w:rsidR="009C0C39" w:rsidRPr="009C0C39" w:rsidRDefault="009C0C39">
      <w:pPr>
        <w:rPr>
          <w:rFonts w:ascii="Goudy Old Style" w:hAnsi="Goudy Old Style"/>
          <w:b/>
          <w:bCs/>
        </w:rPr>
      </w:pPr>
      <w:r w:rsidRPr="009C0C39">
        <w:rPr>
          <w:rFonts w:ascii="Goudy Old Style" w:hAnsi="Goudy Old Style"/>
          <w:b/>
          <w:bCs/>
        </w:rPr>
        <w:t>Courses taught in History &amp; Literature:</w:t>
      </w:r>
    </w:p>
    <w:p w14:paraId="3159A87F" w14:textId="67AB55FF" w:rsidR="00866558" w:rsidRPr="009C0C39" w:rsidRDefault="00866558" w:rsidP="009C0C39">
      <w:pPr>
        <w:rPr>
          <w:rFonts w:ascii="Goudy Old Style" w:hAnsi="Goudy Old Style"/>
        </w:rPr>
      </w:pPr>
      <w:r w:rsidRPr="009C0C39">
        <w:rPr>
          <w:rFonts w:ascii="Goudy Old Style" w:hAnsi="Goudy Old Style"/>
        </w:rPr>
        <w:t>HL 90DH Students at the Barricades</w:t>
      </w:r>
    </w:p>
    <w:p w14:paraId="33A9A38C" w14:textId="241DF2B7" w:rsidR="00866558" w:rsidRPr="009C0C39" w:rsidRDefault="00866558" w:rsidP="009C0C39">
      <w:pPr>
        <w:rPr>
          <w:rFonts w:ascii="Goudy Old Style" w:hAnsi="Goudy Old Style"/>
        </w:rPr>
      </w:pPr>
      <w:r w:rsidRPr="009C0C39">
        <w:rPr>
          <w:rFonts w:ascii="Goudy Old Style" w:hAnsi="Goudy Old Style"/>
        </w:rPr>
        <w:t>HL 90DX Asian/American Graphic Novels</w:t>
      </w:r>
    </w:p>
    <w:p w14:paraId="0981F46C" w14:textId="0A5CC5D3" w:rsidR="00866558" w:rsidRPr="009C0C39" w:rsidRDefault="00866558" w:rsidP="009C0C39">
      <w:pPr>
        <w:rPr>
          <w:rFonts w:ascii="Goudy Old Style" w:hAnsi="Goudy Old Style"/>
        </w:rPr>
      </w:pPr>
      <w:r w:rsidRPr="009C0C39">
        <w:rPr>
          <w:rFonts w:ascii="Goudy Old Style" w:hAnsi="Goudy Old Style"/>
        </w:rPr>
        <w:t>HL 90DT Asian American History</w:t>
      </w:r>
    </w:p>
    <w:p w14:paraId="2626BD9D" w14:textId="59BEDE23" w:rsidR="00866558" w:rsidRPr="009C0C39" w:rsidRDefault="00866558" w:rsidP="009C0C39">
      <w:pPr>
        <w:rPr>
          <w:rFonts w:ascii="Goudy Old Style" w:hAnsi="Goudy Old Style"/>
        </w:rPr>
      </w:pPr>
      <w:r w:rsidRPr="009C0C39">
        <w:rPr>
          <w:rFonts w:ascii="Goudy Old Style" w:hAnsi="Goudy Old Style"/>
        </w:rPr>
        <w:t>HL 90DY Race and American Empire</w:t>
      </w:r>
    </w:p>
    <w:p w14:paraId="6E0FCA0F" w14:textId="649F9909" w:rsidR="00866558" w:rsidRPr="009C0C39" w:rsidRDefault="00866558" w:rsidP="009C0C39">
      <w:pPr>
        <w:rPr>
          <w:rFonts w:ascii="Goudy Old Style" w:hAnsi="Goudy Old Style"/>
        </w:rPr>
      </w:pPr>
      <w:r w:rsidRPr="009C0C39">
        <w:rPr>
          <w:rFonts w:ascii="Goudy Old Style" w:hAnsi="Goudy Old Style"/>
        </w:rPr>
        <w:t>HL 90EB Gender and Empire in the Modern Mediterranean</w:t>
      </w:r>
    </w:p>
    <w:p w14:paraId="2923D35A" w14:textId="5E6FF2F8" w:rsidR="00866558" w:rsidRPr="009C0C39" w:rsidRDefault="00866558">
      <w:pPr>
        <w:rPr>
          <w:rFonts w:ascii="Goudy Old Style" w:hAnsi="Goudy Old Style"/>
        </w:rPr>
      </w:pPr>
    </w:p>
    <w:p w14:paraId="089B25FA" w14:textId="0C1305A6" w:rsidR="009C0C39" w:rsidRPr="009C0C39" w:rsidRDefault="009C0C39">
      <w:pPr>
        <w:rPr>
          <w:rFonts w:ascii="Goudy Old Style" w:hAnsi="Goudy Old Style"/>
          <w:b/>
          <w:bCs/>
        </w:rPr>
      </w:pPr>
      <w:r w:rsidRPr="009C0C39">
        <w:rPr>
          <w:rFonts w:ascii="Goudy Old Style" w:hAnsi="Goudy Old Style"/>
          <w:b/>
          <w:bCs/>
        </w:rPr>
        <w:t>Courses taught in other departments:</w:t>
      </w:r>
    </w:p>
    <w:p w14:paraId="2C629D56" w14:textId="70CC608B" w:rsidR="0054451B" w:rsidRPr="009C0C39" w:rsidRDefault="00866558">
      <w:pPr>
        <w:rPr>
          <w:rFonts w:ascii="Goudy Old Style" w:hAnsi="Goudy Old Style"/>
        </w:rPr>
      </w:pPr>
      <w:r w:rsidRPr="009C0C39">
        <w:rPr>
          <w:rFonts w:ascii="Goudy Old Style" w:hAnsi="Goudy Old Style"/>
        </w:rPr>
        <w:t>AFRAMER 11 Introduction to African Studies</w:t>
      </w:r>
    </w:p>
    <w:p w14:paraId="23CD1ED1" w14:textId="46670160" w:rsidR="009C0C39" w:rsidRPr="009C0C39" w:rsidRDefault="009C0C39">
      <w:pPr>
        <w:rPr>
          <w:rFonts w:ascii="Goudy Old Style" w:hAnsi="Goudy Old Style"/>
        </w:rPr>
      </w:pPr>
      <w:r w:rsidRPr="009C0C39">
        <w:rPr>
          <w:rFonts w:ascii="Goudy Old Style" w:hAnsi="Goudy Old Style"/>
        </w:rPr>
        <w:t>AFRAMER 187X The Creole Spirits</w:t>
      </w:r>
    </w:p>
    <w:p w14:paraId="6681C41D" w14:textId="13928A38" w:rsidR="009D7F2E" w:rsidRPr="009C0C39" w:rsidRDefault="00866558">
      <w:pPr>
        <w:rPr>
          <w:rFonts w:ascii="Goudy Old Style" w:hAnsi="Goudy Old Style"/>
        </w:rPr>
      </w:pPr>
      <w:r w:rsidRPr="009C0C39">
        <w:rPr>
          <w:rFonts w:ascii="Goudy Old Style" w:hAnsi="Goudy Old Style"/>
        </w:rPr>
        <w:t>COMPLIT 134 World Cinema</w:t>
      </w:r>
    </w:p>
    <w:p w14:paraId="38D3522C" w14:textId="77777777" w:rsidR="009D7F2E" w:rsidRPr="009C0C39" w:rsidRDefault="009D7F2E" w:rsidP="009D7F2E">
      <w:pPr>
        <w:rPr>
          <w:rFonts w:ascii="Goudy Old Style" w:hAnsi="Goudy Old Style"/>
        </w:rPr>
      </w:pPr>
      <w:r w:rsidRPr="009C0C39">
        <w:rPr>
          <w:rFonts w:ascii="Goudy Old Style" w:hAnsi="Goudy Old Style"/>
        </w:rPr>
        <w:t xml:space="preserve">ENG 90EW The Empire Writes Back: Contemporary Fiction and the Booker Prize </w:t>
      </w:r>
    </w:p>
    <w:p w14:paraId="1E043C0D" w14:textId="77777777" w:rsidR="009D7F2E" w:rsidRPr="009C0C39" w:rsidRDefault="009D7F2E" w:rsidP="009D7F2E">
      <w:pPr>
        <w:rPr>
          <w:rFonts w:ascii="Goudy Old Style" w:hAnsi="Goudy Old Style"/>
        </w:rPr>
      </w:pPr>
      <w:r w:rsidRPr="009C0C39">
        <w:rPr>
          <w:rFonts w:ascii="Goudy Old Style" w:hAnsi="Goudy Old Style"/>
        </w:rPr>
        <w:t>ENG 188GF Global Fictions</w:t>
      </w:r>
    </w:p>
    <w:p w14:paraId="03C4BDE5" w14:textId="77CD2F54" w:rsidR="009D7F2E" w:rsidRPr="009C0C39" w:rsidRDefault="009D7F2E">
      <w:pPr>
        <w:rPr>
          <w:rFonts w:ascii="Goudy Old Style" w:hAnsi="Goudy Old Style"/>
        </w:rPr>
      </w:pPr>
      <w:r w:rsidRPr="009C0C39">
        <w:rPr>
          <w:rFonts w:ascii="Goudy Old Style" w:hAnsi="Goudy Old Style"/>
        </w:rPr>
        <w:t xml:space="preserve">FRENCH 174 Mediterranean Crossings </w:t>
      </w:r>
    </w:p>
    <w:p w14:paraId="3F530AB0" w14:textId="33BD27AC" w:rsidR="00866558" w:rsidRPr="009C0C39" w:rsidRDefault="00866558">
      <w:pPr>
        <w:rPr>
          <w:rFonts w:ascii="Goudy Old Style" w:hAnsi="Goudy Old Style"/>
        </w:rPr>
      </w:pPr>
      <w:r w:rsidRPr="009C0C39">
        <w:rPr>
          <w:rFonts w:ascii="Goudy Old Style" w:hAnsi="Goudy Old Style"/>
        </w:rPr>
        <w:t>GENED 1019 The Caribbean Crucible</w:t>
      </w:r>
    </w:p>
    <w:p w14:paraId="3EFDDBF6" w14:textId="6908E9C0" w:rsidR="00866558" w:rsidRPr="009C0C39" w:rsidRDefault="00866558">
      <w:pPr>
        <w:rPr>
          <w:rFonts w:ascii="Goudy Old Style" w:hAnsi="Goudy Old Style"/>
        </w:rPr>
      </w:pPr>
      <w:r w:rsidRPr="009C0C39">
        <w:rPr>
          <w:rFonts w:ascii="Goudy Old Style" w:hAnsi="Goudy Old Style"/>
        </w:rPr>
        <w:t>GENED 1036 Global Feminisms</w:t>
      </w:r>
    </w:p>
    <w:p w14:paraId="15FC49C3" w14:textId="00D20F28" w:rsidR="00866558" w:rsidRPr="009C0C39" w:rsidRDefault="00866558">
      <w:pPr>
        <w:rPr>
          <w:rFonts w:ascii="Goudy Old Style" w:hAnsi="Goudy Old Style"/>
        </w:rPr>
      </w:pPr>
      <w:r w:rsidRPr="009C0C39">
        <w:rPr>
          <w:rFonts w:ascii="Goudy Old Style" w:hAnsi="Goudy Old Style"/>
        </w:rPr>
        <w:t>GENED 1115 Human Trafficking, Slavery, and Abolition in the Modern World</w:t>
      </w:r>
    </w:p>
    <w:p w14:paraId="159C120E" w14:textId="1A179C55" w:rsidR="00866558" w:rsidRPr="009C0C39" w:rsidRDefault="00866558">
      <w:pPr>
        <w:rPr>
          <w:rFonts w:ascii="Goudy Old Style" w:hAnsi="Goudy Old Style"/>
        </w:rPr>
      </w:pPr>
      <w:r w:rsidRPr="009C0C39">
        <w:rPr>
          <w:rFonts w:ascii="Goudy Old Style" w:hAnsi="Goudy Old Style"/>
        </w:rPr>
        <w:t>GENED 1155 Literatures of Decolonization</w:t>
      </w:r>
    </w:p>
    <w:p w14:paraId="16D5292C" w14:textId="54A09838" w:rsidR="009D7F2E" w:rsidRPr="009C0C39" w:rsidRDefault="009D7F2E">
      <w:pPr>
        <w:rPr>
          <w:rFonts w:ascii="Goudy Old Style" w:hAnsi="Goudy Old Style"/>
        </w:rPr>
      </w:pPr>
      <w:r w:rsidRPr="009C0C39">
        <w:rPr>
          <w:rFonts w:ascii="Goudy Old Style" w:hAnsi="Goudy Old Style"/>
        </w:rPr>
        <w:t>ISLAMCIV 130 Islam, Modernity, and Politics</w:t>
      </w:r>
    </w:p>
    <w:p w14:paraId="58881803" w14:textId="5D0C2294" w:rsidR="009D7F2E" w:rsidRPr="009C0C39" w:rsidRDefault="009D7F2E">
      <w:pPr>
        <w:rPr>
          <w:rFonts w:ascii="Goudy Old Style" w:hAnsi="Goudy Old Style"/>
        </w:rPr>
      </w:pPr>
      <w:r w:rsidRPr="009C0C39">
        <w:rPr>
          <w:rFonts w:ascii="Goudy Old Style" w:hAnsi="Goudy Old Style"/>
        </w:rPr>
        <w:t>HIST 140 A Global History of Modern Jewish Migration</w:t>
      </w:r>
    </w:p>
    <w:p w14:paraId="35976E1E" w14:textId="5BA91498" w:rsidR="009D7F2E" w:rsidRPr="009C0C39" w:rsidRDefault="009D7F2E">
      <w:pPr>
        <w:rPr>
          <w:rFonts w:ascii="Goudy Old Style" w:hAnsi="Goudy Old Style"/>
        </w:rPr>
      </w:pPr>
      <w:r w:rsidRPr="009C0C39">
        <w:rPr>
          <w:rFonts w:ascii="Goudy Old Style" w:hAnsi="Goudy Old Style"/>
        </w:rPr>
        <w:t>HIST 1009 The Making of the Modern Middle East</w:t>
      </w:r>
    </w:p>
    <w:p w14:paraId="0087FCBD" w14:textId="2BA2E662" w:rsidR="009D7F2E" w:rsidRPr="009C0C39" w:rsidRDefault="009D7F2E">
      <w:pPr>
        <w:rPr>
          <w:rFonts w:ascii="Goudy Old Style" w:hAnsi="Goudy Old Style"/>
        </w:rPr>
      </w:pPr>
      <w:r w:rsidRPr="009C0C39">
        <w:rPr>
          <w:rFonts w:ascii="Goudy Old Style" w:hAnsi="Goudy Old Style"/>
        </w:rPr>
        <w:t>HIST 1023 Japan in Asia and the World</w:t>
      </w:r>
    </w:p>
    <w:p w14:paraId="236D1AE4" w14:textId="7700D900" w:rsidR="009D7F2E" w:rsidRPr="009C0C39" w:rsidRDefault="009D7F2E">
      <w:pPr>
        <w:rPr>
          <w:rFonts w:ascii="Goudy Old Style" w:hAnsi="Goudy Old Style"/>
        </w:rPr>
      </w:pPr>
      <w:r w:rsidRPr="009C0C39">
        <w:rPr>
          <w:rFonts w:ascii="Goudy Old Style" w:hAnsi="Goudy Old Style"/>
        </w:rPr>
        <w:t>HIST 1024 The British Empire</w:t>
      </w:r>
    </w:p>
    <w:p w14:paraId="7691C491" w14:textId="2FFC7296" w:rsidR="009D7F2E" w:rsidRPr="009C0C39" w:rsidRDefault="009D7F2E">
      <w:pPr>
        <w:rPr>
          <w:rFonts w:ascii="Goudy Old Style" w:hAnsi="Goudy Old Style"/>
        </w:rPr>
      </w:pPr>
      <w:r w:rsidRPr="009C0C39">
        <w:rPr>
          <w:rFonts w:ascii="Goudy Old Style" w:hAnsi="Goudy Old Style"/>
        </w:rPr>
        <w:t>HIST 1036 Modern India and South Asia</w:t>
      </w:r>
    </w:p>
    <w:p w14:paraId="02C4C0F5" w14:textId="58E6C6CA" w:rsidR="009D7F2E" w:rsidRPr="009C0C39" w:rsidRDefault="009D7F2E">
      <w:pPr>
        <w:rPr>
          <w:rFonts w:ascii="Goudy Old Style" w:hAnsi="Goudy Old Style"/>
        </w:rPr>
      </w:pPr>
      <w:r w:rsidRPr="009C0C39">
        <w:rPr>
          <w:rFonts w:ascii="Goudy Old Style" w:hAnsi="Goudy Old Style"/>
        </w:rPr>
        <w:t>HIST 1206 Empire, Nation, and Immigration in France since 1870</w:t>
      </w:r>
    </w:p>
    <w:p w14:paraId="28652B7F" w14:textId="672DC5AC" w:rsidR="009C0C39" w:rsidRPr="009C0C39" w:rsidRDefault="009C0C39">
      <w:pPr>
        <w:rPr>
          <w:rFonts w:ascii="Goudy Old Style" w:hAnsi="Goudy Old Style"/>
        </w:rPr>
      </w:pPr>
      <w:r w:rsidRPr="009C0C39">
        <w:rPr>
          <w:rFonts w:ascii="Goudy Old Style" w:hAnsi="Goudy Old Style"/>
        </w:rPr>
        <w:t>HIST 1513 History of Modern Latin America</w:t>
      </w:r>
    </w:p>
    <w:p w14:paraId="05F4B74E" w14:textId="1828D67F" w:rsidR="009D7F2E" w:rsidRPr="009C0C39" w:rsidRDefault="009D7F2E">
      <w:pPr>
        <w:rPr>
          <w:rFonts w:ascii="Goudy Old Style" w:hAnsi="Goudy Old Style"/>
        </w:rPr>
      </w:pPr>
      <w:r w:rsidRPr="009C0C39">
        <w:rPr>
          <w:rFonts w:ascii="Goudy Old Style" w:hAnsi="Goudy Old Style"/>
        </w:rPr>
        <w:t>HIST 1701 West Africa from 1800 to the Present</w:t>
      </w:r>
    </w:p>
    <w:p w14:paraId="25DEB5E7" w14:textId="71B99196" w:rsidR="00866558" w:rsidRPr="009C0C39" w:rsidRDefault="00866558">
      <w:pPr>
        <w:rPr>
          <w:rFonts w:ascii="Goudy Old Style" w:hAnsi="Goudy Old Style"/>
        </w:rPr>
      </w:pPr>
      <w:r w:rsidRPr="009C0C39">
        <w:rPr>
          <w:rFonts w:ascii="Goudy Old Style" w:hAnsi="Goudy Old Style"/>
        </w:rPr>
        <w:t>HIST 1908 Racial Capitalism and the Black Tradition</w:t>
      </w:r>
    </w:p>
    <w:p w14:paraId="77132452" w14:textId="6957421C" w:rsidR="009D7F2E" w:rsidRPr="009C0C39" w:rsidRDefault="009D7F2E">
      <w:pPr>
        <w:rPr>
          <w:rFonts w:ascii="Goudy Old Style" w:hAnsi="Goudy Old Style"/>
        </w:rPr>
      </w:pPr>
      <w:r w:rsidRPr="009C0C39">
        <w:rPr>
          <w:rFonts w:ascii="Goudy Old Style" w:hAnsi="Goudy Old Style"/>
        </w:rPr>
        <w:t>HIST 1911 Pacific History</w:t>
      </w:r>
    </w:p>
    <w:p w14:paraId="53902D59" w14:textId="55CA922F" w:rsidR="009D7F2E" w:rsidRPr="009C0C39" w:rsidRDefault="009D7F2E">
      <w:pPr>
        <w:rPr>
          <w:rFonts w:ascii="Goudy Old Style" w:hAnsi="Goudy Old Style"/>
        </w:rPr>
      </w:pPr>
      <w:r w:rsidRPr="009C0C39">
        <w:rPr>
          <w:rFonts w:ascii="Goudy Old Style" w:hAnsi="Goudy Old Style"/>
        </w:rPr>
        <w:t>HIST 1947 The Imperial Map</w:t>
      </w:r>
    </w:p>
    <w:p w14:paraId="5756FC66" w14:textId="0F6C476E" w:rsidR="009D7F2E" w:rsidRPr="009C0C39" w:rsidRDefault="009D7F2E">
      <w:pPr>
        <w:rPr>
          <w:rFonts w:ascii="Goudy Old Style" w:hAnsi="Goudy Old Style"/>
        </w:rPr>
      </w:pPr>
      <w:r w:rsidRPr="009C0C39">
        <w:rPr>
          <w:rFonts w:ascii="Goudy Old Style" w:hAnsi="Goudy Old Style"/>
        </w:rPr>
        <w:t>HIST 1984 The Dutch Empire</w:t>
      </w:r>
    </w:p>
    <w:p w14:paraId="47FD048D" w14:textId="41535418" w:rsidR="009D7F2E" w:rsidRPr="009C0C39" w:rsidRDefault="009D7F2E">
      <w:pPr>
        <w:rPr>
          <w:rFonts w:ascii="Goudy Old Style" w:hAnsi="Goudy Old Style"/>
        </w:rPr>
      </w:pPr>
      <w:r w:rsidRPr="009C0C39">
        <w:rPr>
          <w:rFonts w:ascii="Goudy Old Style" w:hAnsi="Goudy Old Style"/>
        </w:rPr>
        <w:t>HISTSCI 119VH Sugar, Spice, and Science</w:t>
      </w:r>
    </w:p>
    <w:p w14:paraId="04C943B2" w14:textId="683FC418" w:rsidR="00866558" w:rsidRPr="009C0C39" w:rsidRDefault="00866558">
      <w:pPr>
        <w:rPr>
          <w:rFonts w:ascii="Goudy Old Style" w:hAnsi="Goudy Old Style"/>
        </w:rPr>
      </w:pPr>
      <w:r w:rsidRPr="009C0C39">
        <w:rPr>
          <w:rFonts w:ascii="Goudy Old Style" w:hAnsi="Goudy Old Style"/>
        </w:rPr>
        <w:t>HUM 12 Essential Works in World Literature</w:t>
      </w:r>
    </w:p>
    <w:p w14:paraId="2DB5B250" w14:textId="78AC979D" w:rsidR="009D7F2E" w:rsidRPr="009C0C39" w:rsidRDefault="009D7F2E">
      <w:pPr>
        <w:rPr>
          <w:rFonts w:ascii="Goudy Old Style" w:hAnsi="Goudy Old Style"/>
        </w:rPr>
      </w:pPr>
      <w:r w:rsidRPr="009C0C39">
        <w:rPr>
          <w:rFonts w:ascii="Goudy Old Style" w:hAnsi="Goudy Old Style"/>
        </w:rPr>
        <w:t>MODMEST 100 Introduction to the Modern Middle East</w:t>
      </w:r>
    </w:p>
    <w:p w14:paraId="104156C7" w14:textId="54BC5A73" w:rsidR="009C0C39" w:rsidRPr="009C0C39" w:rsidRDefault="009C0C39">
      <w:pPr>
        <w:rPr>
          <w:rFonts w:ascii="Goudy Old Style" w:hAnsi="Goudy Old Style"/>
        </w:rPr>
      </w:pPr>
      <w:r w:rsidRPr="009C0C39">
        <w:rPr>
          <w:rFonts w:ascii="Goudy Old Style" w:hAnsi="Goudy Old Style"/>
        </w:rPr>
        <w:t xml:space="preserve">RELIGION 2519 Race, </w:t>
      </w:r>
      <w:r w:rsidRPr="009C0C39">
        <w:rPr>
          <w:rFonts w:ascii="Goudy Old Style" w:hAnsi="Goudy Old Style"/>
        </w:rPr>
        <w:t xml:space="preserve">Coloniality, </w:t>
      </w:r>
      <w:r w:rsidRPr="009C0C39">
        <w:rPr>
          <w:rFonts w:ascii="Goudy Old Style" w:hAnsi="Goudy Old Style"/>
        </w:rPr>
        <w:t>and Catastrophe</w:t>
      </w:r>
    </w:p>
    <w:p w14:paraId="18C2BD29" w14:textId="2AE48F89" w:rsidR="009D7F2E" w:rsidRPr="009C0C39" w:rsidRDefault="009D7F2E">
      <w:pPr>
        <w:rPr>
          <w:rFonts w:ascii="Goudy Old Style" w:hAnsi="Goudy Old Style"/>
        </w:rPr>
      </w:pPr>
      <w:r w:rsidRPr="009C0C39">
        <w:rPr>
          <w:rFonts w:ascii="Goudy Old Style" w:hAnsi="Goudy Old Style"/>
        </w:rPr>
        <w:t xml:space="preserve">SPANSH 126 Performing </w:t>
      </w:r>
      <w:proofErr w:type="spellStart"/>
      <w:r w:rsidRPr="009C0C39">
        <w:rPr>
          <w:rFonts w:ascii="Goudy Old Style" w:hAnsi="Goudy Old Style"/>
        </w:rPr>
        <w:t>Latinidad</w:t>
      </w:r>
      <w:proofErr w:type="spellEnd"/>
    </w:p>
    <w:p w14:paraId="1D633571" w14:textId="0209EAE4" w:rsidR="009D7F2E" w:rsidRPr="009C0C39" w:rsidRDefault="009D7F2E">
      <w:pPr>
        <w:rPr>
          <w:rFonts w:ascii="Goudy Old Style" w:hAnsi="Goudy Old Style"/>
        </w:rPr>
      </w:pPr>
      <w:r w:rsidRPr="009C0C39">
        <w:rPr>
          <w:rFonts w:ascii="Goudy Old Style" w:hAnsi="Goudy Old Style"/>
        </w:rPr>
        <w:t>SPANSH 146 Tropical Fantasies: The Hispanic Caribbean and Haiti in Contemporary Literature</w:t>
      </w:r>
    </w:p>
    <w:p w14:paraId="53649548" w14:textId="50CC5C50" w:rsidR="009C0C39" w:rsidRPr="009C0C39" w:rsidRDefault="009D7F2E">
      <w:pPr>
        <w:rPr>
          <w:rFonts w:ascii="Goudy Old Style" w:hAnsi="Goudy Old Style"/>
        </w:rPr>
      </w:pPr>
      <w:r w:rsidRPr="009C0C39">
        <w:rPr>
          <w:rFonts w:ascii="Goudy Old Style" w:hAnsi="Goudy Old Style"/>
        </w:rPr>
        <w:t>WGS 1426 The Sexual Life of Colonialism</w:t>
      </w:r>
      <w:bookmarkStart w:id="0" w:name="_GoBack"/>
      <w:bookmarkEnd w:id="0"/>
    </w:p>
    <w:sectPr w:rsidR="009C0C39" w:rsidRPr="009C0C39" w:rsidSect="00B16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58"/>
    <w:rsid w:val="00097537"/>
    <w:rsid w:val="00866558"/>
    <w:rsid w:val="009C0C39"/>
    <w:rsid w:val="009D7F2E"/>
    <w:rsid w:val="00B1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0D4DF8"/>
  <w15:chartTrackingRefBased/>
  <w15:docId w15:val="{28C94B8E-1024-5648-8D06-E6ABA41F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1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Duncan E.</dc:creator>
  <cp:keywords/>
  <dc:description/>
  <cp:lastModifiedBy>White, Duncan E.</cp:lastModifiedBy>
  <cp:revision>1</cp:revision>
  <dcterms:created xsi:type="dcterms:W3CDTF">2019-07-26T20:16:00Z</dcterms:created>
  <dcterms:modified xsi:type="dcterms:W3CDTF">2019-07-26T20:50:00Z</dcterms:modified>
</cp:coreProperties>
</file>